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996E5" w14:textId="77777777" w:rsidR="004370A4" w:rsidRPr="00F12AF0" w:rsidRDefault="00F12AF0">
      <w:pPr>
        <w:pStyle w:val="elementoTituloSuperior"/>
        <w:rPr>
          <w:lang w:val="pt-BR"/>
        </w:rPr>
      </w:pPr>
      <w:r w:rsidRPr="00F12AF0">
        <w:rPr>
          <w:lang w:val="pt-BR"/>
        </w:rPr>
        <w:t>RESULTADO DA REUNIÃO</w:t>
      </w:r>
    </w:p>
    <w:p w14:paraId="52CEA73B" w14:textId="77777777" w:rsidR="004370A4" w:rsidRPr="00F12AF0" w:rsidRDefault="00F12AF0">
      <w:pPr>
        <w:pStyle w:val="elementoTituloSuperior"/>
        <w:rPr>
          <w:lang w:val="pt-BR"/>
        </w:rPr>
      </w:pPr>
      <w:r w:rsidRPr="00F12AF0">
        <w:rPr>
          <w:lang w:val="pt-BR"/>
        </w:rPr>
        <w:t>Reunião realizada</w:t>
      </w:r>
    </w:p>
    <w:p w14:paraId="5CF26CAE" w14:textId="77777777" w:rsidR="004370A4" w:rsidRPr="00F12AF0" w:rsidRDefault="00F12AF0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F12AF0">
        <w:rPr>
          <w:lang w:val="pt-BR"/>
        </w:rPr>
        <w:t>Audiência Pública cancelada</w:t>
      </w:r>
    </w:p>
    <w:p w14:paraId="5B403EC7" w14:textId="77777777" w:rsidR="004370A4" w:rsidRPr="00F12AF0" w:rsidRDefault="004370A4">
      <w:pPr>
        <w:spacing w:after="0"/>
        <w:rPr>
          <w:sz w:val="8"/>
          <w:lang w:val="pt-BR"/>
        </w:rPr>
      </w:pPr>
    </w:p>
    <w:p w14:paraId="4AB543E4" w14:textId="77777777" w:rsidR="004370A4" w:rsidRPr="00F12AF0" w:rsidRDefault="00F12AF0">
      <w:pPr>
        <w:pStyle w:val="elementoTituloSuperior"/>
        <w:rPr>
          <w:lang w:val="pt-BR"/>
        </w:rPr>
      </w:pPr>
      <w:r w:rsidRPr="00F12AF0">
        <w:rPr>
          <w:lang w:val="pt-BR"/>
        </w:rPr>
        <w:t>COMISSÃO DE DIREITOS HUMANOS, HABITAÇÃO, IGUALDADE RACIAL E DEFESA DO CONSUMIDOR</w:t>
      </w:r>
    </w:p>
    <w:p w14:paraId="26FA5560" w14:textId="77777777" w:rsidR="004370A4" w:rsidRPr="00F12AF0" w:rsidRDefault="004370A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370A4" w:rsidRPr="00F12AF0" w14:paraId="2D954CFC" w14:textId="77777777">
        <w:tc>
          <w:tcPr>
            <w:tcW w:w="4819" w:type="dxa"/>
          </w:tcPr>
          <w:p w14:paraId="6CAA0BA7" w14:textId="77777777" w:rsidR="004370A4" w:rsidRDefault="00F12AF0">
            <w:r>
              <w:t xml:space="preserve">14ª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28E0652" w14:textId="77777777" w:rsidR="004370A4" w:rsidRPr="00F12AF0" w:rsidRDefault="00F12AF0">
            <w:pPr>
              <w:jc w:val="right"/>
              <w:rPr>
                <w:lang w:val="pt-BR"/>
              </w:rPr>
            </w:pPr>
            <w:r w:rsidRPr="00F12AF0">
              <w:rPr>
                <w:lang w:val="pt-BR"/>
              </w:rPr>
              <w:t>1ª Sessão Legislativa - 20ª Legislatura</w:t>
            </w:r>
          </w:p>
        </w:tc>
      </w:tr>
      <w:tr w:rsidR="004370A4" w14:paraId="69152F2C" w14:textId="77777777">
        <w:tc>
          <w:tcPr>
            <w:tcW w:w="4819" w:type="dxa"/>
          </w:tcPr>
          <w:p w14:paraId="53B7272D" w14:textId="77777777" w:rsidR="004370A4" w:rsidRDefault="00F12AF0">
            <w:r>
              <w:t>20/05/2025 - 10h</w:t>
            </w:r>
          </w:p>
        </w:tc>
        <w:tc>
          <w:tcPr>
            <w:tcW w:w="4819" w:type="dxa"/>
          </w:tcPr>
          <w:p w14:paraId="3466DC10" w14:textId="77777777" w:rsidR="004370A4" w:rsidRDefault="00F12AF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6CBF9142" w14:textId="77777777" w:rsidR="004370A4" w:rsidRDefault="004370A4">
      <w:pPr>
        <w:pBdr>
          <w:bottom w:val="single" w:sz="6" w:space="1" w:color="999999"/>
        </w:pBdr>
      </w:pPr>
    </w:p>
    <w:p w14:paraId="0C348EDC" w14:textId="77777777" w:rsidR="004370A4" w:rsidRDefault="00F12AF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7594764" w14:textId="77777777" w:rsidR="004370A4" w:rsidRPr="00F12AF0" w:rsidRDefault="00F12AF0">
      <w:pPr>
        <w:pStyle w:val="numeracaoNumerosRomanos"/>
        <w:numPr>
          <w:ilvl w:val="0"/>
          <w:numId w:val="1"/>
        </w:numPr>
        <w:rPr>
          <w:lang w:val="pt-BR"/>
        </w:rPr>
      </w:pPr>
      <w:r w:rsidRPr="00F12AF0">
        <w:rPr>
          <w:lang w:val="pt-BR"/>
        </w:rPr>
        <w:t>Não houve comunicação de atas aprovadas.</w:t>
      </w:r>
    </w:p>
    <w:p w14:paraId="1714AD62" w14:textId="77777777" w:rsidR="004370A4" w:rsidRDefault="00F12AF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0F4C4B37" w14:textId="77777777" w:rsidR="004370A4" w:rsidRPr="00F12AF0" w:rsidRDefault="00F12AF0">
      <w:pPr>
        <w:rPr>
          <w:lang w:val="pt-BR"/>
        </w:rPr>
      </w:pPr>
      <w:r w:rsidRPr="00F12AF0">
        <w:rPr>
          <w:lang w:val="pt-BR"/>
        </w:rPr>
        <w:t>Finalidade: Debater a proteção dos Direitos da Pessoa com Fibromialgia no município.</w:t>
      </w:r>
    </w:p>
    <w:p w14:paraId="7CEE42CF" w14:textId="6F80C115" w:rsidR="004370A4" w:rsidRPr="00F12AF0" w:rsidRDefault="00F12AF0">
      <w:pPr>
        <w:pStyle w:val="requerimentoOrigemAudienciaPublica"/>
        <w:rPr>
          <w:lang w:val="pt-BR"/>
        </w:rPr>
      </w:pPr>
      <w:r w:rsidRPr="00F12AF0">
        <w:rPr>
          <w:lang w:val="pt-BR"/>
        </w:rPr>
        <w:t xml:space="preserve">Requerimento de Comissão 389/2025 </w:t>
      </w:r>
      <w:r w:rsidRPr="00F12AF0">
        <w:rPr>
          <w:lang w:val="pt-BR"/>
        </w:rPr>
        <w:t xml:space="preserve">- Autoria: Ver.(a) </w:t>
      </w:r>
      <w:proofErr w:type="spellStart"/>
      <w:r w:rsidRPr="00F12AF0">
        <w:rPr>
          <w:lang w:val="pt-BR"/>
        </w:rPr>
        <w:t>Loíde</w:t>
      </w:r>
      <w:proofErr w:type="spellEnd"/>
      <w:r w:rsidRPr="00F12AF0">
        <w:rPr>
          <w:lang w:val="pt-BR"/>
        </w:rPr>
        <w:t xml:space="preserve"> Gonçalves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4370A4" w14:paraId="404D5106" w14:textId="77777777" w:rsidTr="00F12AF0">
        <w:trPr>
          <w:trHeight w:val="170"/>
        </w:trPr>
        <w:tc>
          <w:tcPr>
            <w:tcW w:w="9639" w:type="dxa"/>
            <w:shd w:val="clear" w:color="auto" w:fill="CCCCCC"/>
          </w:tcPr>
          <w:p w14:paraId="5B860A7D" w14:textId="77777777" w:rsidR="004370A4" w:rsidRDefault="00F12AF0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cancelada</w:t>
            </w:r>
            <w:proofErr w:type="spellEnd"/>
          </w:p>
        </w:tc>
      </w:tr>
    </w:tbl>
    <w:p w14:paraId="712A376E" w14:textId="77777777" w:rsidR="004370A4" w:rsidRDefault="004370A4">
      <w:pPr>
        <w:spacing w:after="0"/>
        <w:rPr>
          <w:sz w:val="8"/>
        </w:rPr>
      </w:pPr>
    </w:p>
    <w:p w14:paraId="7F0149FF" w14:textId="77777777" w:rsidR="00F12AF0" w:rsidRPr="00F12AF0" w:rsidRDefault="00F12AF0">
      <w:pPr>
        <w:spacing w:after="0"/>
        <w:rPr>
          <w:b/>
          <w:sz w:val="10"/>
          <w:szCs w:val="10"/>
        </w:rPr>
      </w:pPr>
    </w:p>
    <w:p w14:paraId="7B9D7882" w14:textId="7FF54266" w:rsidR="004370A4" w:rsidRDefault="00F12AF0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632515AD" w14:textId="77777777" w:rsidR="004370A4" w:rsidRPr="00F12AF0" w:rsidRDefault="00F12AF0">
      <w:pPr>
        <w:spacing w:after="0"/>
        <w:rPr>
          <w:lang w:val="pt-BR"/>
        </w:rPr>
      </w:pPr>
      <w:r w:rsidRPr="00F12AF0">
        <w:rPr>
          <w:lang w:val="pt-BR"/>
        </w:rPr>
        <w:t>- Danilo Borges Matias - Secretário Municipal de Saúde</w:t>
      </w:r>
    </w:p>
    <w:p w14:paraId="20BD70D5" w14:textId="77777777" w:rsidR="004370A4" w:rsidRPr="00F12AF0" w:rsidRDefault="00F12AF0">
      <w:pPr>
        <w:spacing w:after="0"/>
        <w:rPr>
          <w:lang w:val="pt-BR"/>
        </w:rPr>
      </w:pPr>
      <w:r w:rsidRPr="00F12AF0">
        <w:rPr>
          <w:lang w:val="pt-BR"/>
        </w:rPr>
        <w:t>- Josué Costa Valadão - Secretário Municipal de Assistência Social e Direitos Humanos</w:t>
      </w:r>
    </w:p>
    <w:p w14:paraId="1E9E4CD5" w14:textId="77777777" w:rsidR="004370A4" w:rsidRPr="00F12AF0" w:rsidRDefault="00F12AF0">
      <w:pPr>
        <w:spacing w:after="0"/>
        <w:rPr>
          <w:lang w:val="pt-BR"/>
        </w:rPr>
      </w:pPr>
      <w:r w:rsidRPr="00F12AF0">
        <w:rPr>
          <w:lang w:val="pt-BR"/>
        </w:rPr>
        <w:t xml:space="preserve">- </w:t>
      </w:r>
      <w:proofErr w:type="spellStart"/>
      <w:r w:rsidRPr="00F12AF0">
        <w:rPr>
          <w:lang w:val="pt-BR"/>
        </w:rPr>
        <w:t>Alvanir</w:t>
      </w:r>
      <w:proofErr w:type="spellEnd"/>
      <w:r w:rsidRPr="00F12AF0">
        <w:rPr>
          <w:lang w:val="pt-BR"/>
        </w:rPr>
        <w:t xml:space="preserve"> da Costa Melo Lima - Presidente do Conselho Municipal dos Direitos da </w:t>
      </w:r>
      <w:r w:rsidRPr="00F12AF0">
        <w:rPr>
          <w:lang w:val="pt-BR"/>
        </w:rPr>
        <w:t>Pessoa com Deficiência de Belo Horizonte CMDPD/BH</w:t>
      </w:r>
    </w:p>
    <w:p w14:paraId="39F65CB9" w14:textId="77777777" w:rsidR="004370A4" w:rsidRPr="00F12AF0" w:rsidRDefault="00F12AF0">
      <w:pPr>
        <w:spacing w:after="0"/>
        <w:rPr>
          <w:lang w:val="pt-BR"/>
        </w:rPr>
      </w:pPr>
      <w:r w:rsidRPr="00F12AF0">
        <w:rPr>
          <w:lang w:val="pt-BR"/>
        </w:rPr>
        <w:t>- CMDH - Conselho Municipal de Defesa dos Direitos Humanos</w:t>
      </w:r>
    </w:p>
    <w:p w14:paraId="3B4FFAC7" w14:textId="77777777" w:rsidR="004370A4" w:rsidRPr="00F12AF0" w:rsidRDefault="00F12AF0">
      <w:pPr>
        <w:spacing w:after="0"/>
        <w:rPr>
          <w:lang w:val="pt-BR"/>
        </w:rPr>
      </w:pPr>
      <w:r w:rsidRPr="00F12AF0">
        <w:rPr>
          <w:lang w:val="pt-BR"/>
        </w:rPr>
        <w:t>- Renata Cobra - Presidente do Grupo de Apoio "Dor não é Frescura"</w:t>
      </w:r>
    </w:p>
    <w:p w14:paraId="06546868" w14:textId="77777777" w:rsidR="004370A4" w:rsidRPr="00F12AF0" w:rsidRDefault="004370A4">
      <w:pPr>
        <w:spacing w:after="0"/>
        <w:rPr>
          <w:sz w:val="8"/>
          <w:lang w:val="pt-BR"/>
        </w:rPr>
      </w:pPr>
    </w:p>
    <w:p w14:paraId="6F361586" w14:textId="77777777" w:rsidR="004370A4" w:rsidRDefault="00F12AF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8E4BB48" w14:textId="77777777" w:rsidR="004370A4" w:rsidRDefault="00F12AF0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49F16789" w14:textId="77777777" w:rsidR="004370A4" w:rsidRDefault="00F12AF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1937/2025</w:t>
      </w:r>
      <w:r>
        <w:t xml:space="preserve"> </w:t>
      </w:r>
      <w:r>
        <w:t>- TURNO ÚNICO</w:t>
      </w:r>
    </w:p>
    <w:p w14:paraId="4D1DDD51" w14:textId="77777777" w:rsidR="004370A4" w:rsidRDefault="00F12AF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DC05182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DESTINATÁRIO: </w:t>
      </w:r>
      <w:r w:rsidRPr="00F12AF0">
        <w:rPr>
          <w:lang w:val="pt-BR"/>
        </w:rPr>
        <w:t>ao gabinete do Prefeito e à Secretaria Municipal de Assistência Social e Direitos Humanos.</w:t>
      </w:r>
    </w:p>
    <w:p w14:paraId="26039CFA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FINALIDADE: </w:t>
      </w:r>
      <w:r w:rsidRPr="00F12AF0">
        <w:rPr>
          <w:lang w:val="pt-BR"/>
        </w:rPr>
        <w:t>Obter informações sobre as ações e medidas que estão sendo adotadas pela Prefeitura de Belo</w:t>
      </w:r>
      <w:r w:rsidRPr="00F12AF0">
        <w:rPr>
          <w:lang w:val="pt-BR"/>
        </w:rPr>
        <w:t xml:space="preserve"> Horizonte para a ampliação da rede de atendimento socioassistencial na região de Venda Nova. </w:t>
      </w:r>
    </w:p>
    <w:p w14:paraId="73A9F7DC" w14:textId="77777777" w:rsidR="004370A4" w:rsidRDefault="00F12AF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5A96B958" w14:textId="77777777" w:rsidR="004370A4" w:rsidRPr="00F12AF0" w:rsidRDefault="004370A4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14:paraId="3E1FE5AA" w14:textId="77777777" w:rsidTr="00F12AF0">
        <w:trPr>
          <w:trHeight w:val="170"/>
        </w:trPr>
        <w:tc>
          <w:tcPr>
            <w:tcW w:w="9071" w:type="dxa"/>
            <w:shd w:val="clear" w:color="auto" w:fill="CCCCCC"/>
          </w:tcPr>
          <w:p w14:paraId="635139B6" w14:textId="77777777" w:rsidR="004370A4" w:rsidRDefault="00F12AF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2C89190" w14:textId="77777777" w:rsidR="00F12AF0" w:rsidRPr="00F12AF0" w:rsidRDefault="00F12AF0" w:rsidP="00F12AF0">
      <w:pPr>
        <w:pStyle w:val="numeracaoProposicaoTitulo"/>
        <w:ind w:firstLine="0"/>
        <w:rPr>
          <w:lang w:val="pt-BR"/>
        </w:rPr>
      </w:pPr>
    </w:p>
    <w:p w14:paraId="582CDFDB" w14:textId="5DBB3AB8" w:rsidR="004370A4" w:rsidRPr="00F12AF0" w:rsidRDefault="00F12AF0">
      <w:pPr>
        <w:pStyle w:val="numeracaoProposicaoTitulo"/>
        <w:numPr>
          <w:ilvl w:val="0"/>
          <w:numId w:val="2"/>
        </w:numPr>
        <w:rPr>
          <w:lang w:val="pt-BR"/>
        </w:rPr>
      </w:pPr>
      <w:r w:rsidRPr="00F12AF0">
        <w:rPr>
          <w:u w:val="single"/>
          <w:lang w:val="pt-BR"/>
        </w:rPr>
        <w:lastRenderedPageBreak/>
        <w:t>REQUERIMENTO DE COMISSÃO 1982/2025</w:t>
      </w:r>
      <w:r w:rsidRPr="00F12AF0">
        <w:rPr>
          <w:lang w:val="pt-BR"/>
        </w:rPr>
        <w:t xml:space="preserve"> - TURNO ÚNICO</w:t>
      </w:r>
    </w:p>
    <w:p w14:paraId="4C94A99A" w14:textId="77777777" w:rsidR="004370A4" w:rsidRPr="00F12AF0" w:rsidRDefault="00F12AF0">
      <w:pPr>
        <w:pStyle w:val="numeracaoProposicaoVinculo"/>
        <w:rPr>
          <w:lang w:val="pt-BR"/>
        </w:rPr>
      </w:pPr>
      <w:r w:rsidRPr="00F12AF0">
        <w:rPr>
          <w:lang w:val="pt-BR"/>
        </w:rPr>
        <w:t>(VINCULADO A: REQUERIMENTO DE COMISSÃO 389/2025)</w:t>
      </w:r>
    </w:p>
    <w:p w14:paraId="7E3B5900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SOLICITAÇÃO: </w:t>
      </w:r>
      <w:r w:rsidRPr="00F12AF0">
        <w:rPr>
          <w:lang w:val="pt-BR"/>
        </w:rPr>
        <w:t>Cancelamento de audiência pública</w:t>
      </w:r>
    </w:p>
    <w:p w14:paraId="45D24FF5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FINALIDADE DO EVENTO: </w:t>
      </w:r>
      <w:r w:rsidRPr="00F12AF0">
        <w:rPr>
          <w:lang w:val="pt-BR"/>
        </w:rPr>
        <w:t>Debater a proteção dos Direitos da Pessoa com Fibromialgia no município.</w:t>
      </w:r>
    </w:p>
    <w:p w14:paraId="305246B1" w14:textId="77777777" w:rsidR="004370A4" w:rsidRDefault="00F12AF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5F6EC23A" w14:textId="77777777" w:rsidR="004370A4" w:rsidRPr="00F12AF0" w:rsidRDefault="004370A4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14:paraId="15253687" w14:textId="77777777" w:rsidTr="00F12AF0">
        <w:trPr>
          <w:trHeight w:val="170"/>
        </w:trPr>
        <w:tc>
          <w:tcPr>
            <w:tcW w:w="9071" w:type="dxa"/>
            <w:shd w:val="clear" w:color="auto" w:fill="CCCCCC"/>
          </w:tcPr>
          <w:p w14:paraId="371E0150" w14:textId="77777777" w:rsidR="004370A4" w:rsidRDefault="00F12AF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FA99210" w14:textId="77777777" w:rsidR="004370A4" w:rsidRDefault="004370A4">
      <w:pPr>
        <w:spacing w:after="0"/>
      </w:pPr>
    </w:p>
    <w:p w14:paraId="3755526B" w14:textId="77777777" w:rsidR="004370A4" w:rsidRDefault="00F12AF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1983/2025</w:t>
      </w:r>
      <w:r>
        <w:t xml:space="preserve"> - TURNO ÚNICO</w:t>
      </w:r>
    </w:p>
    <w:p w14:paraId="5F47AE35" w14:textId="77777777" w:rsidR="004370A4" w:rsidRDefault="00F12AF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</w:t>
      </w:r>
      <w:r>
        <w:t>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BF31133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FINALIDADE: </w:t>
      </w:r>
      <w:r w:rsidRPr="00F12AF0">
        <w:rPr>
          <w:lang w:val="pt-BR"/>
        </w:rPr>
        <w:t>debater sobre o "A política de habitação social de Belo Horizonte, em especial os desafios, avanços e propostas para garantir o direito à moradia digna na capital"</w:t>
      </w:r>
    </w:p>
    <w:p w14:paraId="16E7CB97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DATA: </w:t>
      </w:r>
      <w:r w:rsidRPr="00F12AF0">
        <w:rPr>
          <w:lang w:val="pt-BR"/>
        </w:rPr>
        <w:t>08 de julho de 2025</w:t>
      </w:r>
    </w:p>
    <w:p w14:paraId="557A0F36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HORÁRIO: </w:t>
      </w:r>
      <w:r w:rsidRPr="00F12AF0">
        <w:rPr>
          <w:lang w:val="pt-BR"/>
        </w:rPr>
        <w:t>10:00h</w:t>
      </w:r>
    </w:p>
    <w:p w14:paraId="46A65CAA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LOCAL: </w:t>
      </w:r>
      <w:r w:rsidRPr="00F12AF0">
        <w:rPr>
          <w:lang w:val="pt-BR"/>
        </w:rPr>
        <w:t>Plenário Helvécio Arantes</w:t>
      </w:r>
    </w:p>
    <w:p w14:paraId="773DBB9F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AUTORIA: </w:t>
      </w:r>
      <w:r w:rsidRPr="00F12AF0">
        <w:rPr>
          <w:lang w:val="pt-BR"/>
        </w:rPr>
        <w:t xml:space="preserve">Ver.(a) Dr. Bruno </w:t>
      </w:r>
      <w:proofErr w:type="spellStart"/>
      <w:r w:rsidRPr="00F12AF0">
        <w:rPr>
          <w:lang w:val="pt-BR"/>
        </w:rPr>
        <w:t>Pedralva</w:t>
      </w:r>
      <w:proofErr w:type="spellEnd"/>
    </w:p>
    <w:p w14:paraId="1653C91C" w14:textId="77777777" w:rsidR="004370A4" w:rsidRPr="00F12AF0" w:rsidRDefault="004370A4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14:paraId="5062C6B6" w14:textId="77777777" w:rsidTr="00F12AF0">
        <w:trPr>
          <w:trHeight w:val="170"/>
        </w:trPr>
        <w:tc>
          <w:tcPr>
            <w:tcW w:w="9071" w:type="dxa"/>
            <w:shd w:val="clear" w:color="auto" w:fill="CCCCCC"/>
          </w:tcPr>
          <w:p w14:paraId="275704E0" w14:textId="77777777" w:rsidR="004370A4" w:rsidRDefault="00F12AF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86E1CF0" w14:textId="77777777" w:rsidR="004370A4" w:rsidRDefault="004370A4">
      <w:pPr>
        <w:spacing w:after="0"/>
      </w:pPr>
    </w:p>
    <w:p w14:paraId="335927D0" w14:textId="77777777" w:rsidR="004370A4" w:rsidRDefault="00F12AF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2005/2025</w:t>
      </w:r>
      <w:r>
        <w:t xml:space="preserve"> - TURNO ÚNICO</w:t>
      </w:r>
    </w:p>
    <w:p w14:paraId="7E591D84" w14:textId="77777777" w:rsidR="004370A4" w:rsidRDefault="00F12AF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3BCE51AE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FINALIDADE: </w:t>
      </w:r>
      <w:r w:rsidRPr="00F12AF0">
        <w:rPr>
          <w:lang w:val="pt-BR"/>
        </w:rPr>
        <w:t>discutir o aumento do valor dos alugueis e propostas para solução desse desafio em Belo Horizonte</w:t>
      </w:r>
    </w:p>
    <w:p w14:paraId="75205C72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DATA: </w:t>
      </w:r>
      <w:r w:rsidRPr="00F12AF0">
        <w:rPr>
          <w:lang w:val="pt-BR"/>
        </w:rPr>
        <w:t>27 de junho de 2025</w:t>
      </w:r>
    </w:p>
    <w:p w14:paraId="75877241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HORÁRIO: </w:t>
      </w:r>
      <w:r w:rsidRPr="00F12AF0">
        <w:rPr>
          <w:lang w:val="pt-BR"/>
        </w:rPr>
        <w:t>15:00h</w:t>
      </w:r>
    </w:p>
    <w:p w14:paraId="683716BB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LOCAL: </w:t>
      </w:r>
      <w:r w:rsidRPr="00F12AF0">
        <w:rPr>
          <w:lang w:val="pt-BR"/>
        </w:rPr>
        <w:t>Plenário Helvécio Arantes</w:t>
      </w:r>
    </w:p>
    <w:p w14:paraId="246FEC29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AUTORIA: </w:t>
      </w:r>
      <w:r w:rsidRPr="00F12AF0">
        <w:rPr>
          <w:lang w:val="pt-BR"/>
        </w:rPr>
        <w:t>Ver.(a) Pedro Rousseff</w:t>
      </w:r>
    </w:p>
    <w:p w14:paraId="74C3ADC5" w14:textId="77777777" w:rsidR="004370A4" w:rsidRPr="00F12AF0" w:rsidRDefault="004370A4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:rsidRPr="00F12AF0" w14:paraId="06476E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EE4658" w14:textId="77777777" w:rsidR="004370A4" w:rsidRPr="00F12AF0" w:rsidRDefault="00F12AF0">
            <w:pPr>
              <w:pStyle w:val="textoTabelaOcorrencias"/>
              <w:rPr>
                <w:lang w:val="pt-BR"/>
              </w:rPr>
            </w:pPr>
            <w:r w:rsidRPr="00F12AF0">
              <w:rPr>
                <w:lang w:val="pt-BR"/>
              </w:rPr>
              <w:t>Aprovado</w:t>
            </w:r>
          </w:p>
          <w:p w14:paraId="7D0D6778" w14:textId="77777777" w:rsidR="004370A4" w:rsidRPr="00F12AF0" w:rsidRDefault="00F12AF0">
            <w:pPr>
              <w:pStyle w:val="textoTabelaOcorrencias"/>
              <w:rPr>
                <w:lang w:val="pt-BR"/>
              </w:rPr>
            </w:pPr>
            <w:r w:rsidRPr="00F12AF0">
              <w:rPr>
                <w:lang w:val="pt-BR"/>
              </w:rPr>
              <w:t>O local da audiência pública foi definido</w:t>
            </w:r>
            <w:r w:rsidRPr="00F12AF0">
              <w:rPr>
                <w:lang w:val="pt-BR"/>
              </w:rPr>
              <w:t xml:space="preserve"> para Plenário Camil Caram</w:t>
            </w:r>
          </w:p>
        </w:tc>
      </w:tr>
    </w:tbl>
    <w:p w14:paraId="7D56453C" w14:textId="77777777" w:rsidR="004370A4" w:rsidRPr="00F12AF0" w:rsidRDefault="004370A4">
      <w:pPr>
        <w:spacing w:after="0"/>
        <w:rPr>
          <w:lang w:val="pt-BR"/>
        </w:rPr>
      </w:pPr>
    </w:p>
    <w:p w14:paraId="71AAFE70" w14:textId="77777777" w:rsidR="004370A4" w:rsidRDefault="00F12AF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2006/2025</w:t>
      </w:r>
      <w:r>
        <w:t xml:space="preserve"> - TURNO ÚNICO</w:t>
      </w:r>
    </w:p>
    <w:p w14:paraId="47F00167" w14:textId="77777777" w:rsidR="004370A4" w:rsidRDefault="00F12AF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D72A9DA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FINALIDADE: </w:t>
      </w:r>
      <w:r w:rsidRPr="00F12AF0">
        <w:rPr>
          <w:lang w:val="pt-BR"/>
        </w:rPr>
        <w:t>Discutir as ameaças de despejo e as possibilidades de regularização da Ocupação Vila Chaves</w:t>
      </w:r>
    </w:p>
    <w:p w14:paraId="12EAFD72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DATA: </w:t>
      </w:r>
      <w:r w:rsidRPr="00F12AF0">
        <w:rPr>
          <w:lang w:val="pt-BR"/>
        </w:rPr>
        <w:t>13 de junho de 2025</w:t>
      </w:r>
    </w:p>
    <w:p w14:paraId="5C09AB72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>HOR</w:t>
      </w:r>
      <w:r w:rsidRPr="00F12AF0">
        <w:rPr>
          <w:b/>
          <w:lang w:val="pt-BR"/>
        </w:rPr>
        <w:t xml:space="preserve">ÁRIO: </w:t>
      </w:r>
      <w:r w:rsidRPr="00F12AF0">
        <w:rPr>
          <w:lang w:val="pt-BR"/>
        </w:rPr>
        <w:t>10:00h</w:t>
      </w:r>
    </w:p>
    <w:p w14:paraId="7A03149E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LOCAL: </w:t>
      </w:r>
      <w:r w:rsidRPr="00F12AF0">
        <w:rPr>
          <w:lang w:val="pt-BR"/>
        </w:rPr>
        <w:t>Plenário Helvécio Arantes</w:t>
      </w:r>
    </w:p>
    <w:p w14:paraId="633AFA4A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AUTORIA: </w:t>
      </w:r>
      <w:r w:rsidRPr="00F12AF0">
        <w:rPr>
          <w:lang w:val="pt-BR"/>
        </w:rPr>
        <w:t>Ver.(a) Pedro Rousseff</w:t>
      </w:r>
    </w:p>
    <w:p w14:paraId="68A0E3B0" w14:textId="77777777" w:rsidR="004370A4" w:rsidRPr="00F12AF0" w:rsidRDefault="004370A4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:rsidRPr="00F12AF0" w14:paraId="4F166A8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4BCBF9" w14:textId="77777777" w:rsidR="004370A4" w:rsidRPr="00F12AF0" w:rsidRDefault="00F12AF0">
            <w:pPr>
              <w:pStyle w:val="textoTabelaOcorrencias"/>
              <w:rPr>
                <w:lang w:val="pt-BR"/>
              </w:rPr>
            </w:pPr>
            <w:r w:rsidRPr="00F12AF0">
              <w:rPr>
                <w:lang w:val="pt-BR"/>
              </w:rPr>
              <w:t>Aprovado</w:t>
            </w:r>
          </w:p>
          <w:p w14:paraId="19DD0506" w14:textId="77777777" w:rsidR="004370A4" w:rsidRPr="00F12AF0" w:rsidRDefault="00F12AF0">
            <w:pPr>
              <w:pStyle w:val="textoTabelaOcorrencias"/>
              <w:rPr>
                <w:lang w:val="pt-BR"/>
              </w:rPr>
            </w:pPr>
            <w:r w:rsidRPr="00F12AF0">
              <w:rPr>
                <w:lang w:val="pt-BR"/>
              </w:rPr>
              <w:t>O local da audiência pública foi definido para Plenário Camil Caram</w:t>
            </w:r>
          </w:p>
        </w:tc>
      </w:tr>
    </w:tbl>
    <w:p w14:paraId="2A00C0F7" w14:textId="77777777" w:rsidR="004370A4" w:rsidRPr="00F12AF0" w:rsidRDefault="004370A4">
      <w:pPr>
        <w:spacing w:after="0"/>
        <w:rPr>
          <w:lang w:val="pt-BR"/>
        </w:rPr>
      </w:pPr>
    </w:p>
    <w:p w14:paraId="79F77EFF" w14:textId="77777777" w:rsidR="004370A4" w:rsidRDefault="00F12AF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2007/2025</w:t>
      </w:r>
      <w:r>
        <w:t xml:space="preserve"> - TURNO ÚNICO</w:t>
      </w:r>
    </w:p>
    <w:p w14:paraId="26CFF07A" w14:textId="77777777" w:rsidR="004370A4" w:rsidRDefault="00F12AF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2494B45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DESTINATÁRIO: </w:t>
      </w:r>
      <w:r w:rsidRPr="00F12AF0">
        <w:rPr>
          <w:lang w:val="pt-BR"/>
        </w:rPr>
        <w:t>prefeito de Belo Horizonte, Álvaro Damião e a Secretaria Municipal de Assistência Social e Direitos Humanos - SMASDH, na pessoa do Sr. André Reis.</w:t>
      </w:r>
    </w:p>
    <w:p w14:paraId="20D94C77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FINALIDADE: </w:t>
      </w:r>
      <w:r w:rsidRPr="00F12AF0">
        <w:rPr>
          <w:lang w:val="pt-BR"/>
        </w:rPr>
        <w:t>obter informações sobre Termo de Colaboração nº 01.2022.1011.0</w:t>
      </w:r>
      <w:r w:rsidRPr="00F12AF0">
        <w:rPr>
          <w:lang w:val="pt-BR"/>
        </w:rPr>
        <w:t xml:space="preserve">015, celebrado entre o Município de Belo Horizonte e o Instituto de Promoção Social e Humana Darcy Ribeiro, referente ao serviço de Acolhimento Institucional para Adultos e Famílias na unidade Hotel Minas Pampulha Unidade 2. </w:t>
      </w:r>
    </w:p>
    <w:p w14:paraId="4B574620" w14:textId="77777777" w:rsidR="004370A4" w:rsidRDefault="00F12AF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E2A0BBE" w14:textId="77777777" w:rsidR="004370A4" w:rsidRPr="00F12AF0" w:rsidRDefault="004370A4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14:paraId="5FB115A4" w14:textId="77777777" w:rsidTr="00F12AF0">
        <w:trPr>
          <w:trHeight w:val="170"/>
        </w:trPr>
        <w:tc>
          <w:tcPr>
            <w:tcW w:w="9071" w:type="dxa"/>
            <w:shd w:val="clear" w:color="auto" w:fill="CCCCCC"/>
          </w:tcPr>
          <w:p w14:paraId="5E117B39" w14:textId="77777777" w:rsidR="004370A4" w:rsidRDefault="00F12AF0">
            <w:pPr>
              <w:pStyle w:val="textoTabelaOcorrencias"/>
            </w:pPr>
            <w:proofErr w:type="spellStart"/>
            <w:r>
              <w:t>Aprov</w:t>
            </w:r>
            <w:r>
              <w:t>ado</w:t>
            </w:r>
            <w:proofErr w:type="spellEnd"/>
          </w:p>
        </w:tc>
      </w:tr>
    </w:tbl>
    <w:p w14:paraId="27982FE9" w14:textId="77777777" w:rsidR="004370A4" w:rsidRDefault="004370A4">
      <w:pPr>
        <w:spacing w:after="0"/>
      </w:pPr>
    </w:p>
    <w:p w14:paraId="1472D6BD" w14:textId="77777777" w:rsidR="004370A4" w:rsidRDefault="00F12AF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2008/2025</w:t>
      </w:r>
      <w:r>
        <w:t xml:space="preserve"> - TURNO ÚNICO</w:t>
      </w:r>
    </w:p>
    <w:p w14:paraId="14A4C304" w14:textId="77777777" w:rsidR="004370A4" w:rsidRDefault="00F12AF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FDA2654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FINALIDADE: </w:t>
      </w:r>
      <w:r w:rsidRPr="00F12AF0">
        <w:rPr>
          <w:lang w:val="pt-BR"/>
        </w:rPr>
        <w:t>Apurar as demandas do CRAS Jardim Felicidade, bem como avaliar a manutenção e os investimentos na unidade, com vista à melhoria das condições estru</w:t>
      </w:r>
      <w:r w:rsidRPr="00F12AF0">
        <w:rPr>
          <w:lang w:val="pt-BR"/>
        </w:rPr>
        <w:t>turais e do uso do espaço pela comunidade local.</w:t>
      </w:r>
    </w:p>
    <w:p w14:paraId="3EFD2EFF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DATA: </w:t>
      </w:r>
      <w:r w:rsidRPr="00F12AF0">
        <w:rPr>
          <w:lang w:val="pt-BR"/>
        </w:rPr>
        <w:t>09 de julho de 2025</w:t>
      </w:r>
    </w:p>
    <w:p w14:paraId="1200B53F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HORÁRIO: </w:t>
      </w:r>
      <w:r w:rsidRPr="00F12AF0">
        <w:rPr>
          <w:lang w:val="pt-BR"/>
        </w:rPr>
        <w:t>10:30h</w:t>
      </w:r>
    </w:p>
    <w:p w14:paraId="4035E5BD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LOCAL: </w:t>
      </w:r>
      <w:r w:rsidRPr="00F12AF0">
        <w:rPr>
          <w:lang w:val="pt-BR"/>
        </w:rPr>
        <w:t>rua dos Curumins, nº 100, Jardim Felicidade</w:t>
      </w:r>
    </w:p>
    <w:p w14:paraId="6EBB51CF" w14:textId="77777777" w:rsidR="004370A4" w:rsidRDefault="00F12AF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33E5D59" w14:textId="77777777" w:rsidR="004370A4" w:rsidRPr="00F12AF0" w:rsidRDefault="004370A4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14:paraId="6EE6EF35" w14:textId="77777777" w:rsidTr="00F12AF0">
        <w:trPr>
          <w:trHeight w:val="170"/>
        </w:trPr>
        <w:tc>
          <w:tcPr>
            <w:tcW w:w="9071" w:type="dxa"/>
            <w:shd w:val="clear" w:color="auto" w:fill="CCCCCC"/>
          </w:tcPr>
          <w:p w14:paraId="2A8FEF95" w14:textId="77777777" w:rsidR="004370A4" w:rsidRDefault="00F12AF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73BA6B" w14:textId="77777777" w:rsidR="004370A4" w:rsidRDefault="004370A4">
      <w:pPr>
        <w:spacing w:after="0"/>
      </w:pPr>
    </w:p>
    <w:p w14:paraId="6EC35F94" w14:textId="77777777" w:rsidR="004370A4" w:rsidRDefault="00F12AF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2009/2025</w:t>
      </w:r>
      <w:r>
        <w:t xml:space="preserve"> - TURNO ÚNICO</w:t>
      </w:r>
    </w:p>
    <w:p w14:paraId="5836A042" w14:textId="77777777" w:rsidR="004370A4" w:rsidRDefault="00F12AF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2AEE89B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DESTINATÁRIO: </w:t>
      </w:r>
      <w:r w:rsidRPr="00F12AF0">
        <w:rPr>
          <w:lang w:val="pt-BR"/>
        </w:rPr>
        <w:t>Secretário Municipal de Governo, Guilherme Catunda Daltro</w:t>
      </w:r>
    </w:p>
    <w:p w14:paraId="4B1E59F9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FINALIDADE: </w:t>
      </w:r>
      <w:r w:rsidRPr="00F12AF0">
        <w:rPr>
          <w:lang w:val="pt-BR"/>
        </w:rPr>
        <w:t>Obter informações sobre imóveis do município arrolados na convocação para sorteio chamamento público nº 001/2025.</w:t>
      </w:r>
    </w:p>
    <w:p w14:paraId="666E933A" w14:textId="77777777" w:rsidR="004370A4" w:rsidRDefault="00F12AF0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</w:t>
      </w:r>
      <w:r>
        <w:t>atrus</w:t>
      </w:r>
      <w:proofErr w:type="spellEnd"/>
    </w:p>
    <w:p w14:paraId="3B12F5E2" w14:textId="77777777" w:rsidR="004370A4" w:rsidRPr="00F12AF0" w:rsidRDefault="004370A4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14:paraId="12B86E06" w14:textId="77777777" w:rsidTr="00F12AF0">
        <w:trPr>
          <w:trHeight w:val="170"/>
        </w:trPr>
        <w:tc>
          <w:tcPr>
            <w:tcW w:w="9071" w:type="dxa"/>
            <w:shd w:val="clear" w:color="auto" w:fill="CCCCCC"/>
          </w:tcPr>
          <w:p w14:paraId="616FA276" w14:textId="77777777" w:rsidR="004370A4" w:rsidRDefault="00F12AF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30D237A" w14:textId="77777777" w:rsidR="004370A4" w:rsidRPr="00F12AF0" w:rsidRDefault="00F12AF0">
      <w:pPr>
        <w:pStyle w:val="elementoTitulo"/>
        <w:spacing w:before="400"/>
        <w:rPr>
          <w:lang w:val="pt-BR"/>
        </w:rPr>
      </w:pPr>
      <w:r w:rsidRPr="00F12AF0">
        <w:rPr>
          <w:lang w:val="pt-BR"/>
        </w:rPr>
        <w:t>Parecer sobre proposições sujeitas à apreciação do Plenário</w:t>
      </w:r>
    </w:p>
    <w:p w14:paraId="0A16DFC2" w14:textId="77777777" w:rsidR="004370A4" w:rsidRDefault="00F12AF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64/2025</w:t>
      </w:r>
      <w:r>
        <w:t xml:space="preserve"> - PRIMEIRO TURNO</w:t>
      </w:r>
    </w:p>
    <w:p w14:paraId="2A92C030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EMENTA: </w:t>
      </w:r>
      <w:r w:rsidRPr="00F12AF0">
        <w:rPr>
          <w:lang w:val="pt-BR"/>
        </w:rPr>
        <w:t>Autoriza o Poder Executivo a construir, em toda Casa de Passagem e Abrigo de Belo Horizonte, espaço destinado ao abrigamento de an</w:t>
      </w:r>
      <w:r w:rsidRPr="00F12AF0">
        <w:rPr>
          <w:lang w:val="pt-BR"/>
        </w:rPr>
        <w:t>imais pertencentes à população em situação de rua.</w:t>
      </w:r>
    </w:p>
    <w:p w14:paraId="5AE3B971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AUTORIA: </w:t>
      </w:r>
      <w:r w:rsidRPr="00F12AF0">
        <w:rPr>
          <w:lang w:val="pt-BR"/>
        </w:rPr>
        <w:t>Ver.(a) Osvaldo Lopes; Pedro Rousseff</w:t>
      </w:r>
    </w:p>
    <w:p w14:paraId="674520A4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RELATOR(A): </w:t>
      </w:r>
      <w:r w:rsidRPr="00F12AF0">
        <w:rPr>
          <w:lang w:val="pt-BR"/>
        </w:rPr>
        <w:t>Ver.(a) Pedro Patrus</w:t>
      </w:r>
    </w:p>
    <w:p w14:paraId="62021BCD" w14:textId="77777777" w:rsidR="004370A4" w:rsidRDefault="00F12AF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5F17AB7" w14:textId="77777777" w:rsidR="004370A4" w:rsidRPr="00F12AF0" w:rsidRDefault="004370A4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14:paraId="67203D9E" w14:textId="77777777" w:rsidTr="00F12AF0">
        <w:trPr>
          <w:trHeight w:val="170"/>
        </w:trPr>
        <w:tc>
          <w:tcPr>
            <w:tcW w:w="9071" w:type="dxa"/>
            <w:shd w:val="clear" w:color="auto" w:fill="CCCCCC"/>
          </w:tcPr>
          <w:p w14:paraId="1BFD7FE5" w14:textId="77777777" w:rsidR="004370A4" w:rsidRDefault="00F12AF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189231A" w14:textId="77777777" w:rsidR="004370A4" w:rsidRPr="00F12AF0" w:rsidRDefault="00F12AF0">
      <w:pPr>
        <w:pStyle w:val="numeracaoProposicaoTitulo"/>
        <w:numPr>
          <w:ilvl w:val="0"/>
          <w:numId w:val="3"/>
        </w:numPr>
        <w:rPr>
          <w:lang w:val="pt-BR"/>
        </w:rPr>
      </w:pPr>
      <w:r w:rsidRPr="00F12AF0">
        <w:rPr>
          <w:u w:val="single"/>
          <w:lang w:val="pt-BR"/>
        </w:rPr>
        <w:lastRenderedPageBreak/>
        <w:t>PROJETO DE LEI 82/2025</w:t>
      </w:r>
      <w:r w:rsidRPr="00F12AF0">
        <w:rPr>
          <w:lang w:val="pt-BR"/>
        </w:rPr>
        <w:t xml:space="preserve"> - PRIMEIRO TURNO</w:t>
      </w:r>
    </w:p>
    <w:p w14:paraId="75146559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EMENTA: </w:t>
      </w:r>
      <w:r w:rsidRPr="00F12AF0">
        <w:rPr>
          <w:lang w:val="pt-BR"/>
        </w:rPr>
        <w:t>"Permite que alunos com espectro autistas sejam desobrigados a usarem uniforme escolar, considerando suas sensibilidades sensoriais."</w:t>
      </w:r>
    </w:p>
    <w:p w14:paraId="2A80FD6C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AUTORIA: </w:t>
      </w:r>
      <w:r w:rsidRPr="00F12AF0">
        <w:rPr>
          <w:lang w:val="pt-BR"/>
        </w:rPr>
        <w:t xml:space="preserve">Ver.(a) Dra. </w:t>
      </w:r>
      <w:proofErr w:type="spellStart"/>
      <w:r w:rsidRPr="00F12AF0">
        <w:rPr>
          <w:lang w:val="pt-BR"/>
        </w:rPr>
        <w:t>Michelly</w:t>
      </w:r>
      <w:proofErr w:type="spellEnd"/>
      <w:r w:rsidRPr="00F12AF0">
        <w:rPr>
          <w:lang w:val="pt-BR"/>
        </w:rPr>
        <w:t xml:space="preserve"> Siqueira</w:t>
      </w:r>
    </w:p>
    <w:p w14:paraId="1CC8C534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RELATOR(A): </w:t>
      </w:r>
      <w:r w:rsidRPr="00F12AF0">
        <w:rPr>
          <w:lang w:val="pt-BR"/>
        </w:rPr>
        <w:t>Ver.(a) Bruno Miranda</w:t>
      </w:r>
    </w:p>
    <w:p w14:paraId="5D421DE7" w14:textId="77777777" w:rsidR="004370A4" w:rsidRDefault="00F12AF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4C8201BB" w14:textId="77777777" w:rsidR="004370A4" w:rsidRPr="00F12AF0" w:rsidRDefault="004370A4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14:paraId="56C7BFC6" w14:textId="77777777" w:rsidTr="00F12AF0">
        <w:trPr>
          <w:trHeight w:val="170"/>
        </w:trPr>
        <w:tc>
          <w:tcPr>
            <w:tcW w:w="9071" w:type="dxa"/>
            <w:shd w:val="clear" w:color="auto" w:fill="CCCCCC"/>
          </w:tcPr>
          <w:p w14:paraId="32894278" w14:textId="77777777" w:rsidR="004370A4" w:rsidRDefault="00F12AF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</w:t>
            </w:r>
            <w:r>
              <w:t xml:space="preserve">o </w:t>
            </w:r>
            <w:proofErr w:type="spellStart"/>
            <w:r>
              <w:t>parecer</w:t>
            </w:r>
            <w:proofErr w:type="spellEnd"/>
          </w:p>
        </w:tc>
      </w:tr>
    </w:tbl>
    <w:p w14:paraId="4814E206" w14:textId="77777777" w:rsidR="004370A4" w:rsidRPr="00F12AF0" w:rsidRDefault="004370A4">
      <w:pPr>
        <w:spacing w:after="0"/>
        <w:rPr>
          <w:sz w:val="4"/>
          <w:szCs w:val="4"/>
        </w:rPr>
      </w:pPr>
    </w:p>
    <w:p w14:paraId="642FEAE0" w14:textId="77777777" w:rsidR="004370A4" w:rsidRDefault="00F12AF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93/2025</w:t>
      </w:r>
      <w:r>
        <w:t xml:space="preserve"> - PRIMEIRO TURNO</w:t>
      </w:r>
    </w:p>
    <w:p w14:paraId="1D528664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EMENTA: </w:t>
      </w:r>
      <w:r w:rsidRPr="00F12AF0">
        <w:rPr>
          <w:lang w:val="pt-BR"/>
        </w:rPr>
        <w:t>Institui o programa de vacinação domiciliar para pessoas com transtorno do espectro autista (TEA) no município de Belo Horizonte e dá outras providências.</w:t>
      </w:r>
    </w:p>
    <w:p w14:paraId="01FA7D34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AUTORIA: </w:t>
      </w:r>
      <w:r w:rsidRPr="00F12AF0">
        <w:rPr>
          <w:lang w:val="pt-BR"/>
        </w:rPr>
        <w:t>Ver.(a) Diego Sanches</w:t>
      </w:r>
    </w:p>
    <w:p w14:paraId="3A9A99CF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>RELATOR(A</w:t>
      </w:r>
      <w:r w:rsidRPr="00F12AF0">
        <w:rPr>
          <w:b/>
          <w:lang w:val="pt-BR"/>
        </w:rPr>
        <w:t xml:space="preserve">): </w:t>
      </w:r>
      <w:r w:rsidRPr="00F12AF0">
        <w:rPr>
          <w:lang w:val="pt-BR"/>
        </w:rPr>
        <w:t xml:space="preserve">Ver.(a) </w:t>
      </w:r>
      <w:proofErr w:type="spellStart"/>
      <w:r w:rsidRPr="00F12AF0">
        <w:rPr>
          <w:lang w:val="pt-BR"/>
        </w:rPr>
        <w:t>Loíde</w:t>
      </w:r>
      <w:proofErr w:type="spellEnd"/>
      <w:r w:rsidRPr="00F12AF0">
        <w:rPr>
          <w:lang w:val="pt-BR"/>
        </w:rPr>
        <w:t xml:space="preserve"> Gonçalves</w:t>
      </w:r>
    </w:p>
    <w:p w14:paraId="580B5C94" w14:textId="77777777" w:rsidR="004370A4" w:rsidRDefault="00F12AF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46EB8450" w14:textId="77777777" w:rsidR="004370A4" w:rsidRPr="00F12AF0" w:rsidRDefault="004370A4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14:paraId="3006FE31" w14:textId="77777777" w:rsidTr="00F12AF0">
        <w:trPr>
          <w:trHeight w:val="170"/>
        </w:trPr>
        <w:tc>
          <w:tcPr>
            <w:tcW w:w="9071" w:type="dxa"/>
            <w:shd w:val="clear" w:color="auto" w:fill="CCCCCC"/>
          </w:tcPr>
          <w:p w14:paraId="543FD624" w14:textId="77777777" w:rsidR="004370A4" w:rsidRDefault="00F12AF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75272D9" w14:textId="77777777" w:rsidR="004370A4" w:rsidRPr="00F12AF0" w:rsidRDefault="004370A4">
      <w:pPr>
        <w:spacing w:after="0"/>
        <w:rPr>
          <w:sz w:val="4"/>
          <w:szCs w:val="4"/>
        </w:rPr>
      </w:pPr>
    </w:p>
    <w:p w14:paraId="510CA887" w14:textId="77777777" w:rsidR="004370A4" w:rsidRDefault="00F12AF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137/2025</w:t>
      </w:r>
      <w:r>
        <w:t xml:space="preserve"> - PRIMEIRO TURNO</w:t>
      </w:r>
    </w:p>
    <w:p w14:paraId="6DAA17A2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EMENTA: </w:t>
      </w:r>
      <w:r w:rsidRPr="00F12AF0">
        <w:rPr>
          <w:lang w:val="pt-BR"/>
        </w:rPr>
        <w:t>Cria o "Programa de Apadrinhamento Afetivo de Idosos" no município de Belo Horizonte e dá outras providências.</w:t>
      </w:r>
    </w:p>
    <w:p w14:paraId="3159A4D4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AUTORIA: </w:t>
      </w:r>
      <w:r w:rsidRPr="00F12AF0">
        <w:rPr>
          <w:lang w:val="pt-BR"/>
        </w:rPr>
        <w:t>Ver.(a) Arruda</w:t>
      </w:r>
    </w:p>
    <w:p w14:paraId="60786DD2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RELATOR(A): </w:t>
      </w:r>
      <w:r w:rsidRPr="00F12AF0">
        <w:rPr>
          <w:lang w:val="pt-BR"/>
        </w:rPr>
        <w:t xml:space="preserve">Ver.(a) </w:t>
      </w:r>
      <w:proofErr w:type="spellStart"/>
      <w:r w:rsidRPr="00F12AF0">
        <w:rPr>
          <w:lang w:val="pt-BR"/>
        </w:rPr>
        <w:t>Loíde</w:t>
      </w:r>
      <w:proofErr w:type="spellEnd"/>
      <w:r w:rsidRPr="00F12AF0">
        <w:rPr>
          <w:lang w:val="pt-BR"/>
        </w:rPr>
        <w:t xml:space="preserve"> Gonçalves</w:t>
      </w:r>
    </w:p>
    <w:p w14:paraId="0719ED61" w14:textId="77777777" w:rsidR="004370A4" w:rsidRDefault="00F12AF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8B45EC9" w14:textId="77777777" w:rsidR="004370A4" w:rsidRPr="00F12AF0" w:rsidRDefault="004370A4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14:paraId="74850153" w14:textId="77777777" w:rsidTr="00F12AF0">
        <w:trPr>
          <w:trHeight w:val="170"/>
        </w:trPr>
        <w:tc>
          <w:tcPr>
            <w:tcW w:w="9071" w:type="dxa"/>
            <w:shd w:val="clear" w:color="auto" w:fill="CCCCCC"/>
          </w:tcPr>
          <w:p w14:paraId="0AA4EF82" w14:textId="77777777" w:rsidR="004370A4" w:rsidRDefault="00F12AF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D90C8B6" w14:textId="77777777" w:rsidR="004370A4" w:rsidRPr="00F12AF0" w:rsidRDefault="004370A4">
      <w:pPr>
        <w:spacing w:after="0"/>
        <w:rPr>
          <w:sz w:val="4"/>
          <w:szCs w:val="4"/>
        </w:rPr>
      </w:pPr>
    </w:p>
    <w:p w14:paraId="2670B5D3" w14:textId="77777777" w:rsidR="004370A4" w:rsidRDefault="00F12AF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150/2025</w:t>
      </w:r>
      <w:r>
        <w:t xml:space="preserve"> -</w:t>
      </w:r>
      <w:r>
        <w:t xml:space="preserve"> PRIMEIRO TURNO</w:t>
      </w:r>
    </w:p>
    <w:p w14:paraId="4CFC32F9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EMENTA: </w:t>
      </w:r>
      <w:r w:rsidRPr="00F12AF0">
        <w:rPr>
          <w:lang w:val="pt-BR"/>
        </w:rPr>
        <w:t xml:space="preserve">Altera a Lei 9.319 de 19 de </w:t>
      </w:r>
      <w:proofErr w:type="gramStart"/>
      <w:r w:rsidRPr="00F12AF0">
        <w:rPr>
          <w:lang w:val="pt-BR"/>
        </w:rPr>
        <w:t>Janeiro</w:t>
      </w:r>
      <w:proofErr w:type="gramEnd"/>
      <w:r w:rsidRPr="00F12AF0">
        <w:rPr>
          <w:lang w:val="pt-BR"/>
        </w:rPr>
        <w:t xml:space="preserve"> de 2007 que Institui o Estatuto da Guarda Municipal de Belo Horizonte e dá outras providências</w:t>
      </w:r>
    </w:p>
    <w:p w14:paraId="023C53B3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AUTORIA: </w:t>
      </w:r>
      <w:r w:rsidRPr="00F12AF0">
        <w:rPr>
          <w:lang w:val="pt-BR"/>
        </w:rPr>
        <w:t xml:space="preserve">Ver.(a) </w:t>
      </w:r>
      <w:proofErr w:type="spellStart"/>
      <w:r w:rsidRPr="00F12AF0">
        <w:rPr>
          <w:lang w:val="pt-BR"/>
        </w:rPr>
        <w:t>Vile</w:t>
      </w:r>
      <w:proofErr w:type="spellEnd"/>
      <w:r w:rsidRPr="00F12AF0">
        <w:rPr>
          <w:lang w:val="pt-BR"/>
        </w:rPr>
        <w:t xml:space="preserve">; </w:t>
      </w:r>
      <w:proofErr w:type="spellStart"/>
      <w:r w:rsidRPr="00F12AF0">
        <w:rPr>
          <w:lang w:val="pt-BR"/>
        </w:rPr>
        <w:t>Braulio</w:t>
      </w:r>
      <w:proofErr w:type="spellEnd"/>
      <w:r w:rsidRPr="00F12AF0">
        <w:rPr>
          <w:lang w:val="pt-BR"/>
        </w:rPr>
        <w:t xml:space="preserve"> Lara; Cláudio do Mundo Novo; Cleiton Xavier; Fernanda Pereira </w:t>
      </w:r>
      <w:proofErr w:type="spellStart"/>
      <w:r w:rsidRPr="00F12AF0">
        <w:rPr>
          <w:lang w:val="pt-BR"/>
        </w:rPr>
        <w:t>Altoé</w:t>
      </w:r>
      <w:proofErr w:type="spellEnd"/>
      <w:r w:rsidRPr="00F12AF0">
        <w:rPr>
          <w:lang w:val="pt-BR"/>
        </w:rPr>
        <w:t xml:space="preserve">; </w:t>
      </w:r>
      <w:proofErr w:type="spellStart"/>
      <w:r w:rsidRPr="00F12AF0">
        <w:rPr>
          <w:lang w:val="pt-BR"/>
        </w:rPr>
        <w:t>I</w:t>
      </w:r>
      <w:r w:rsidRPr="00F12AF0">
        <w:rPr>
          <w:lang w:val="pt-BR"/>
        </w:rPr>
        <w:t>rlan</w:t>
      </w:r>
      <w:proofErr w:type="spellEnd"/>
      <w:r w:rsidRPr="00F12AF0">
        <w:rPr>
          <w:lang w:val="pt-BR"/>
        </w:rPr>
        <w:t xml:space="preserve"> Melo; Janaina Cardoso; Lucas Ganem; Pablo Almeida; Professora Marli; </w:t>
      </w:r>
      <w:proofErr w:type="spellStart"/>
      <w:r w:rsidRPr="00F12AF0">
        <w:rPr>
          <w:lang w:val="pt-BR"/>
        </w:rPr>
        <w:t>Rudson</w:t>
      </w:r>
      <w:proofErr w:type="spellEnd"/>
      <w:r w:rsidRPr="00F12AF0">
        <w:rPr>
          <w:lang w:val="pt-BR"/>
        </w:rPr>
        <w:t xml:space="preserve"> Paixão; Sargento </w:t>
      </w:r>
      <w:proofErr w:type="spellStart"/>
      <w:r w:rsidRPr="00F12AF0">
        <w:rPr>
          <w:lang w:val="pt-BR"/>
        </w:rPr>
        <w:t>Jalyson</w:t>
      </w:r>
      <w:proofErr w:type="spellEnd"/>
      <w:r w:rsidRPr="00F12AF0">
        <w:rPr>
          <w:lang w:val="pt-BR"/>
        </w:rPr>
        <w:t xml:space="preserve">; </w:t>
      </w:r>
      <w:proofErr w:type="spellStart"/>
      <w:r w:rsidRPr="00F12AF0">
        <w:rPr>
          <w:lang w:val="pt-BR"/>
        </w:rPr>
        <w:t>Uner</w:t>
      </w:r>
      <w:proofErr w:type="spellEnd"/>
      <w:r w:rsidRPr="00F12AF0">
        <w:rPr>
          <w:lang w:val="pt-BR"/>
        </w:rPr>
        <w:t xml:space="preserve"> Augusto; Wagner Ferreira</w:t>
      </w:r>
    </w:p>
    <w:p w14:paraId="0FEF896D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RELATOR(A): </w:t>
      </w:r>
      <w:r w:rsidRPr="00F12AF0">
        <w:rPr>
          <w:lang w:val="pt-BR"/>
        </w:rPr>
        <w:t>Ver.(a) Bruno Miranda</w:t>
      </w:r>
    </w:p>
    <w:p w14:paraId="7377D676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PROPOSTA DE DILIGÊNCIA: </w:t>
      </w:r>
      <w:r w:rsidRPr="00F12AF0">
        <w:rPr>
          <w:lang w:val="pt-BR"/>
        </w:rPr>
        <w:t>pedido de informação por escrito</w:t>
      </w:r>
    </w:p>
    <w:p w14:paraId="576B7217" w14:textId="77777777" w:rsidR="004370A4" w:rsidRPr="00F12AF0" w:rsidRDefault="004370A4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14:paraId="5F94F06C" w14:textId="77777777" w:rsidTr="00F12AF0">
        <w:trPr>
          <w:trHeight w:val="170"/>
        </w:trPr>
        <w:tc>
          <w:tcPr>
            <w:tcW w:w="9071" w:type="dxa"/>
            <w:shd w:val="clear" w:color="auto" w:fill="CCCCCC"/>
          </w:tcPr>
          <w:p w14:paraId="5004B4B2" w14:textId="77777777" w:rsidR="004370A4" w:rsidRDefault="00F12AF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7A873DF" w14:textId="77777777" w:rsidR="00F12AF0" w:rsidRPr="00F12AF0" w:rsidRDefault="00F12AF0">
      <w:pPr>
        <w:spacing w:after="0"/>
        <w:rPr>
          <w:sz w:val="4"/>
          <w:szCs w:val="4"/>
        </w:rPr>
      </w:pPr>
    </w:p>
    <w:p w14:paraId="55DB9685" w14:textId="77777777" w:rsidR="004370A4" w:rsidRPr="00F12AF0" w:rsidRDefault="00F12AF0">
      <w:pPr>
        <w:pStyle w:val="numeracaoProposicaoTitulo"/>
        <w:numPr>
          <w:ilvl w:val="0"/>
          <w:numId w:val="3"/>
        </w:numPr>
        <w:rPr>
          <w:lang w:val="pt-BR"/>
        </w:rPr>
      </w:pPr>
      <w:r w:rsidRPr="00F12AF0">
        <w:rPr>
          <w:u w:val="single"/>
          <w:lang w:val="pt-BR"/>
        </w:rPr>
        <w:t>PROJETO DE LEI 170/2025</w:t>
      </w:r>
      <w:r w:rsidRPr="00F12AF0">
        <w:rPr>
          <w:lang w:val="pt-BR"/>
        </w:rPr>
        <w:t xml:space="preserve"> - PRIMEIRO TURNO</w:t>
      </w:r>
    </w:p>
    <w:p w14:paraId="642A5823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EMENTA: </w:t>
      </w:r>
      <w:r w:rsidRPr="00F12AF0">
        <w:rPr>
          <w:lang w:val="pt-BR"/>
        </w:rPr>
        <w:t>Prevê o estabelecimento de campanha de orientação às pessoas idosas contra fraudes e outros crimes no âmbito do Município e dá outras providências.</w:t>
      </w:r>
    </w:p>
    <w:p w14:paraId="47841F2A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AUTORIA: </w:t>
      </w:r>
      <w:r w:rsidRPr="00F12AF0">
        <w:rPr>
          <w:lang w:val="pt-BR"/>
        </w:rPr>
        <w:t>Ver.(a) Arruda</w:t>
      </w:r>
    </w:p>
    <w:p w14:paraId="1C530B0C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RELATOR(A): </w:t>
      </w:r>
      <w:r w:rsidRPr="00F12AF0">
        <w:rPr>
          <w:lang w:val="pt-BR"/>
        </w:rPr>
        <w:t>Ver.(a) Pedro Rousseff</w:t>
      </w:r>
    </w:p>
    <w:p w14:paraId="38DB95EA" w14:textId="77777777" w:rsidR="004370A4" w:rsidRDefault="00F12AF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B130195" w14:textId="77777777" w:rsidR="004370A4" w:rsidRPr="00F12AF0" w:rsidRDefault="004370A4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14:paraId="77C0643B" w14:textId="77777777" w:rsidTr="00F12AF0">
        <w:trPr>
          <w:trHeight w:val="170"/>
        </w:trPr>
        <w:tc>
          <w:tcPr>
            <w:tcW w:w="9071" w:type="dxa"/>
            <w:shd w:val="clear" w:color="auto" w:fill="CCCCCC"/>
          </w:tcPr>
          <w:p w14:paraId="0330873A" w14:textId="77777777" w:rsidR="004370A4" w:rsidRDefault="00F12AF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</w:t>
            </w:r>
            <w:r>
              <w:t xml:space="preserve"> </w:t>
            </w:r>
            <w:proofErr w:type="spellStart"/>
            <w:r>
              <w:t>parecer</w:t>
            </w:r>
            <w:proofErr w:type="spellEnd"/>
          </w:p>
        </w:tc>
      </w:tr>
    </w:tbl>
    <w:p w14:paraId="58321F4F" w14:textId="77777777" w:rsidR="004370A4" w:rsidRDefault="00F12AF0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14:paraId="15E7F304" w14:textId="77777777" w:rsidR="004370A4" w:rsidRDefault="00F12AF0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7E62A7B5" w14:textId="77777777" w:rsidR="004370A4" w:rsidRDefault="00F12AF0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003097/2025</w:t>
      </w:r>
    </w:p>
    <w:p w14:paraId="29C8C0FE" w14:textId="77777777" w:rsidR="004370A4" w:rsidRPr="00F12AF0" w:rsidRDefault="00F12AF0">
      <w:pPr>
        <w:pStyle w:val="numeracaoProposicaoVinculo"/>
        <w:rPr>
          <w:lang w:val="pt-BR"/>
        </w:rPr>
      </w:pPr>
      <w:r w:rsidRPr="00F12AF0">
        <w:rPr>
          <w:lang w:val="pt-BR"/>
        </w:rPr>
        <w:t>(VINCULADO A: REQUERIMENTO DE COMISSÃO 1736/2025)</w:t>
      </w:r>
    </w:p>
    <w:p w14:paraId="15A09C07" w14:textId="77777777" w:rsidR="004370A4" w:rsidRPr="00F12AF0" w:rsidRDefault="00F12AF0">
      <w:pPr>
        <w:pStyle w:val="numeracaoProposicao"/>
        <w:rPr>
          <w:lang w:val="pt-BR"/>
        </w:rPr>
      </w:pPr>
      <w:r w:rsidRPr="00F12AF0">
        <w:rPr>
          <w:b/>
          <w:lang w:val="pt-BR"/>
        </w:rPr>
        <w:t xml:space="preserve">ASSUNTO: </w:t>
      </w:r>
      <w:r w:rsidRPr="00F12AF0">
        <w:rPr>
          <w:lang w:val="pt-BR"/>
        </w:rPr>
        <w:t>Convite à Comissão de Direitos Humanos para Audiência Pública, aprovada pelo Requerimento de Comi</w:t>
      </w:r>
      <w:r w:rsidRPr="00F12AF0">
        <w:rPr>
          <w:lang w:val="pt-BR"/>
        </w:rPr>
        <w:t>ssão nº 1736/2025, que se realizará em 2/6/25, às 10 horas, no Plenário Helvécio Arantes, quando se discutirá o Projeto de Lei de Diretrizes Orçamentárias, LDO 2026</w:t>
      </w:r>
    </w:p>
    <w:p w14:paraId="4D8E8485" w14:textId="77777777" w:rsidR="004370A4" w:rsidRDefault="00F12AF0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6F7EC332" w14:textId="77777777" w:rsidR="004370A4" w:rsidRPr="00F12AF0" w:rsidRDefault="004370A4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370A4" w14:paraId="18F2B201" w14:textId="77777777" w:rsidTr="00F12AF0">
        <w:trPr>
          <w:trHeight w:val="170"/>
        </w:trPr>
        <w:tc>
          <w:tcPr>
            <w:tcW w:w="9071" w:type="dxa"/>
            <w:shd w:val="clear" w:color="auto" w:fill="CCCCCC"/>
          </w:tcPr>
          <w:p w14:paraId="6D13500B" w14:textId="77777777" w:rsidR="004370A4" w:rsidRDefault="00F12AF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93CF97C" w14:textId="77777777" w:rsidR="00F12AF0" w:rsidRDefault="00F12AF0">
      <w:pPr>
        <w:spacing w:after="0"/>
      </w:pPr>
    </w:p>
    <w:p w14:paraId="6C91F7E8" w14:textId="77777777" w:rsidR="004370A4" w:rsidRDefault="00F12AF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370A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61941" w14:textId="77777777" w:rsidR="00000000" w:rsidRDefault="00F12AF0">
      <w:pPr>
        <w:spacing w:after="0" w:line="240" w:lineRule="auto"/>
      </w:pPr>
      <w:r>
        <w:separator/>
      </w:r>
    </w:p>
  </w:endnote>
  <w:endnote w:type="continuationSeparator" w:id="0">
    <w:p w14:paraId="56EF01A9" w14:textId="77777777" w:rsidR="00000000" w:rsidRDefault="00F12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C3946" w14:textId="77777777" w:rsidR="004370A4" w:rsidRDefault="00F12AF0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08122" w14:textId="77777777" w:rsidR="00000000" w:rsidRDefault="00F12AF0">
      <w:pPr>
        <w:spacing w:after="0" w:line="240" w:lineRule="auto"/>
      </w:pPr>
      <w:r>
        <w:separator/>
      </w:r>
    </w:p>
  </w:footnote>
  <w:footnote w:type="continuationSeparator" w:id="0">
    <w:p w14:paraId="2DCB2AB3" w14:textId="77777777" w:rsidR="00000000" w:rsidRDefault="00F12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4370A4" w:rsidRPr="00F12AF0" w14:paraId="4F9FBB4E" w14:textId="77777777">
      <w:tc>
        <w:tcPr>
          <w:tcW w:w="1134" w:type="dxa"/>
        </w:tcPr>
        <w:p w14:paraId="15F2FDE3" w14:textId="77777777" w:rsidR="004370A4" w:rsidRDefault="00F12AF0">
          <w:r>
            <w:rPr>
              <w:noProof/>
            </w:rPr>
            <w:drawing>
              <wp:inline distT="0" distB="0" distL="0" distR="0" wp14:anchorId="00BFC656" wp14:editId="582890D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602AC7B" w14:textId="77777777" w:rsidR="004370A4" w:rsidRPr="00F12AF0" w:rsidRDefault="00F12AF0">
          <w:pPr>
            <w:jc w:val="center"/>
            <w:rPr>
              <w:sz w:val="32"/>
              <w:lang w:val="pt-BR"/>
            </w:rPr>
          </w:pPr>
          <w:r w:rsidRPr="00F12AF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65923"/>
    <w:multiLevelType w:val="hybridMultilevel"/>
    <w:tmpl w:val="C73A8578"/>
    <w:lvl w:ilvl="0" w:tplc="D8DE6E6E">
      <w:start w:val="1"/>
      <w:numFmt w:val="upperRoman"/>
      <w:lvlText w:val="%1."/>
      <w:lvlJc w:val="left"/>
    </w:lvl>
    <w:lvl w:ilvl="1" w:tplc="0636A318">
      <w:numFmt w:val="decimal"/>
      <w:lvlText w:val=""/>
      <w:lvlJc w:val="left"/>
    </w:lvl>
    <w:lvl w:ilvl="2" w:tplc="79764312">
      <w:numFmt w:val="decimal"/>
      <w:lvlText w:val=""/>
      <w:lvlJc w:val="left"/>
    </w:lvl>
    <w:lvl w:ilvl="3" w:tplc="71F0A6F0">
      <w:numFmt w:val="decimal"/>
      <w:lvlText w:val=""/>
      <w:lvlJc w:val="left"/>
    </w:lvl>
    <w:lvl w:ilvl="4" w:tplc="F4F2679A">
      <w:numFmt w:val="decimal"/>
      <w:lvlText w:val=""/>
      <w:lvlJc w:val="left"/>
    </w:lvl>
    <w:lvl w:ilvl="5" w:tplc="F8D0D4DC">
      <w:numFmt w:val="decimal"/>
      <w:lvlText w:val=""/>
      <w:lvlJc w:val="left"/>
    </w:lvl>
    <w:lvl w:ilvl="6" w:tplc="80E2C7A2">
      <w:numFmt w:val="decimal"/>
      <w:lvlText w:val=""/>
      <w:lvlJc w:val="left"/>
    </w:lvl>
    <w:lvl w:ilvl="7" w:tplc="4EE874CE">
      <w:numFmt w:val="decimal"/>
      <w:lvlText w:val=""/>
      <w:lvlJc w:val="left"/>
    </w:lvl>
    <w:lvl w:ilvl="8" w:tplc="95067CA8">
      <w:numFmt w:val="decimal"/>
      <w:lvlText w:val=""/>
      <w:lvlJc w:val="left"/>
    </w:lvl>
  </w:abstractNum>
  <w:abstractNum w:abstractNumId="1" w15:restartNumberingAfterBreak="0">
    <w:nsid w:val="4971430F"/>
    <w:multiLevelType w:val="hybridMultilevel"/>
    <w:tmpl w:val="C80E6A52"/>
    <w:lvl w:ilvl="0" w:tplc="5066ED6A">
      <w:start w:val="1"/>
      <w:numFmt w:val="decimal"/>
      <w:lvlText w:val="%1."/>
      <w:lvlJc w:val="left"/>
    </w:lvl>
    <w:lvl w:ilvl="1" w:tplc="A2089580">
      <w:numFmt w:val="decimal"/>
      <w:lvlText w:val=""/>
      <w:lvlJc w:val="left"/>
    </w:lvl>
    <w:lvl w:ilvl="2" w:tplc="CD50F632">
      <w:numFmt w:val="decimal"/>
      <w:lvlText w:val=""/>
      <w:lvlJc w:val="left"/>
    </w:lvl>
    <w:lvl w:ilvl="3" w:tplc="7E8A021E">
      <w:numFmt w:val="decimal"/>
      <w:lvlText w:val=""/>
      <w:lvlJc w:val="left"/>
    </w:lvl>
    <w:lvl w:ilvl="4" w:tplc="7DC2DC80">
      <w:numFmt w:val="decimal"/>
      <w:lvlText w:val=""/>
      <w:lvlJc w:val="left"/>
    </w:lvl>
    <w:lvl w:ilvl="5" w:tplc="931E7F32">
      <w:numFmt w:val="decimal"/>
      <w:lvlText w:val=""/>
      <w:lvlJc w:val="left"/>
    </w:lvl>
    <w:lvl w:ilvl="6" w:tplc="FE326F38">
      <w:numFmt w:val="decimal"/>
      <w:lvlText w:val=""/>
      <w:lvlJc w:val="left"/>
    </w:lvl>
    <w:lvl w:ilvl="7" w:tplc="24DA2C4A">
      <w:numFmt w:val="decimal"/>
      <w:lvlText w:val=""/>
      <w:lvlJc w:val="left"/>
    </w:lvl>
    <w:lvl w:ilvl="8" w:tplc="78500F9A">
      <w:numFmt w:val="decimal"/>
      <w:lvlText w:val=""/>
      <w:lvlJc w:val="left"/>
    </w:lvl>
  </w:abstractNum>
  <w:abstractNum w:abstractNumId="2" w15:restartNumberingAfterBreak="0">
    <w:nsid w:val="59556457"/>
    <w:multiLevelType w:val="hybridMultilevel"/>
    <w:tmpl w:val="5A221E16"/>
    <w:lvl w:ilvl="0" w:tplc="A2F03E0E">
      <w:start w:val="1"/>
      <w:numFmt w:val="decimal"/>
      <w:lvlText w:val="%1."/>
      <w:lvlJc w:val="left"/>
    </w:lvl>
    <w:lvl w:ilvl="1" w:tplc="F67C9D1C">
      <w:numFmt w:val="decimal"/>
      <w:lvlText w:val=""/>
      <w:lvlJc w:val="left"/>
    </w:lvl>
    <w:lvl w:ilvl="2" w:tplc="AF943B04">
      <w:numFmt w:val="decimal"/>
      <w:lvlText w:val=""/>
      <w:lvlJc w:val="left"/>
    </w:lvl>
    <w:lvl w:ilvl="3" w:tplc="7968EB98">
      <w:numFmt w:val="decimal"/>
      <w:lvlText w:val=""/>
      <w:lvlJc w:val="left"/>
    </w:lvl>
    <w:lvl w:ilvl="4" w:tplc="A7723276">
      <w:numFmt w:val="decimal"/>
      <w:lvlText w:val=""/>
      <w:lvlJc w:val="left"/>
    </w:lvl>
    <w:lvl w:ilvl="5" w:tplc="62DE47A4">
      <w:numFmt w:val="decimal"/>
      <w:lvlText w:val=""/>
      <w:lvlJc w:val="left"/>
    </w:lvl>
    <w:lvl w:ilvl="6" w:tplc="EB4ECE08">
      <w:numFmt w:val="decimal"/>
      <w:lvlText w:val=""/>
      <w:lvlJc w:val="left"/>
    </w:lvl>
    <w:lvl w:ilvl="7" w:tplc="B822A022">
      <w:numFmt w:val="decimal"/>
      <w:lvlText w:val=""/>
      <w:lvlJc w:val="left"/>
    </w:lvl>
    <w:lvl w:ilvl="8" w:tplc="E4E85080">
      <w:numFmt w:val="decimal"/>
      <w:lvlText w:val=""/>
      <w:lvlJc w:val="left"/>
    </w:lvl>
  </w:abstractNum>
  <w:abstractNum w:abstractNumId="3" w15:restartNumberingAfterBreak="0">
    <w:nsid w:val="7B0C3C36"/>
    <w:multiLevelType w:val="hybridMultilevel"/>
    <w:tmpl w:val="58F41C64"/>
    <w:lvl w:ilvl="0" w:tplc="98A8083C">
      <w:start w:val="1"/>
      <w:numFmt w:val="decimal"/>
      <w:lvlText w:val="%1."/>
      <w:lvlJc w:val="left"/>
    </w:lvl>
    <w:lvl w:ilvl="1" w:tplc="20EC4EB4">
      <w:numFmt w:val="decimal"/>
      <w:lvlText w:val=""/>
      <w:lvlJc w:val="left"/>
    </w:lvl>
    <w:lvl w:ilvl="2" w:tplc="BAB068BA">
      <w:numFmt w:val="decimal"/>
      <w:lvlText w:val=""/>
      <w:lvlJc w:val="left"/>
    </w:lvl>
    <w:lvl w:ilvl="3" w:tplc="327C0F22">
      <w:numFmt w:val="decimal"/>
      <w:lvlText w:val=""/>
      <w:lvlJc w:val="left"/>
    </w:lvl>
    <w:lvl w:ilvl="4" w:tplc="F140CD96">
      <w:numFmt w:val="decimal"/>
      <w:lvlText w:val=""/>
      <w:lvlJc w:val="left"/>
    </w:lvl>
    <w:lvl w:ilvl="5" w:tplc="8060475E">
      <w:numFmt w:val="decimal"/>
      <w:lvlText w:val=""/>
      <w:lvlJc w:val="left"/>
    </w:lvl>
    <w:lvl w:ilvl="6" w:tplc="4DF88322">
      <w:numFmt w:val="decimal"/>
      <w:lvlText w:val=""/>
      <w:lvlJc w:val="left"/>
    </w:lvl>
    <w:lvl w:ilvl="7" w:tplc="35DEE4DE">
      <w:numFmt w:val="decimal"/>
      <w:lvlText w:val=""/>
      <w:lvlJc w:val="left"/>
    </w:lvl>
    <w:lvl w:ilvl="8" w:tplc="9CD8B8D4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0A4"/>
    <w:rsid w:val="004370A4"/>
    <w:rsid w:val="00F1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7A718"/>
  <w15:docId w15:val="{D78A5B3C-B8DB-4E8C-AD62-C865C8512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F12A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2AF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1075</Words>
  <Characters>5810</Characters>
  <Application>Microsoft Office Word</Application>
  <DocSecurity>0</DocSecurity>
  <Lines>48</Lines>
  <Paragraphs>13</Paragraphs>
  <ScaleCrop>false</ScaleCrop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Santos Mascarenhas</dc:creator>
  <cp:lastModifiedBy>Melissa Santos Mascarenhas</cp:lastModifiedBy>
  <cp:revision>2</cp:revision>
  <dcterms:created xsi:type="dcterms:W3CDTF">2025-05-20T13:39:00Z</dcterms:created>
  <dcterms:modified xsi:type="dcterms:W3CDTF">2025-05-20T13:39:00Z</dcterms:modified>
</cp:coreProperties>
</file>